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299" w:rsidRDefault="008B2299" w:rsidP="008B2299">
      <w:pPr>
        <w:tabs>
          <w:tab w:val="left" w:pos="4140"/>
        </w:tabs>
        <w:jc w:val="center"/>
        <w:rPr>
          <w:rFonts w:asciiTheme="minorHAnsi" w:hAnsiTheme="minorHAnsi"/>
          <w:b/>
          <w:sz w:val="10"/>
          <w:lang w:val="uk-UA"/>
        </w:rPr>
      </w:pPr>
      <w:r w:rsidRPr="00E45556">
        <w:rPr>
          <w:rFonts w:ascii="UkrainianPeterburg" w:hAnsi="UkrainianPeterburg"/>
          <w:b/>
          <w:sz w:val="10"/>
        </w:rPr>
        <w:object w:dxaOrig="1721" w:dyaOrig="2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5pt" o:ole="" fillcolor="window">
            <v:imagedata r:id="rId4" o:title=""/>
          </v:shape>
          <o:OLEObject Type="Embed" ProgID="Word.Picture.8" ShapeID="_x0000_i1025" DrawAspect="Content" ObjectID="_1651571066" r:id="rId5"/>
        </w:object>
      </w:r>
    </w:p>
    <w:p w:rsidR="008B2299" w:rsidRPr="00CF35B3" w:rsidRDefault="008B2299" w:rsidP="008B2299">
      <w:pPr>
        <w:tabs>
          <w:tab w:val="left" w:pos="4140"/>
        </w:tabs>
        <w:rPr>
          <w:rFonts w:asciiTheme="minorHAnsi" w:hAnsiTheme="minorHAnsi"/>
          <w:b/>
          <w:sz w:val="10"/>
          <w:lang w:val="uk-UA"/>
        </w:rPr>
      </w:pPr>
    </w:p>
    <w:p w:rsidR="008B2299" w:rsidRPr="00813D8C" w:rsidRDefault="008B2299" w:rsidP="008B2299">
      <w:pPr>
        <w:tabs>
          <w:tab w:val="left" w:pos="3960"/>
        </w:tabs>
        <w:spacing w:line="360" w:lineRule="auto"/>
        <w:jc w:val="center"/>
        <w:outlineLvl w:val="0"/>
        <w:rPr>
          <w:sz w:val="28"/>
          <w:szCs w:val="28"/>
        </w:rPr>
      </w:pPr>
      <w:r w:rsidRPr="00813D8C">
        <w:rPr>
          <w:sz w:val="28"/>
          <w:szCs w:val="28"/>
        </w:rPr>
        <w:t>ЧЕРКАСЬКА ОБЛАСНА РАДА</w:t>
      </w:r>
    </w:p>
    <w:p w:rsidR="008B2299" w:rsidRPr="00813D8C" w:rsidRDefault="008B2299" w:rsidP="008B2299">
      <w:pPr>
        <w:spacing w:line="360" w:lineRule="auto"/>
        <w:jc w:val="center"/>
        <w:outlineLvl w:val="0"/>
        <w:rPr>
          <w:sz w:val="28"/>
          <w:szCs w:val="28"/>
          <w:lang w:val="uk-UA"/>
        </w:rPr>
      </w:pPr>
      <w:r>
        <w:rPr>
          <w:sz w:val="28"/>
          <w:szCs w:val="28"/>
          <w:lang w:val="uk-UA"/>
        </w:rPr>
        <w:t>ГОЛОВА</w:t>
      </w:r>
    </w:p>
    <w:p w:rsidR="008B2299" w:rsidRPr="00D71740" w:rsidRDefault="008B2299" w:rsidP="008B2299">
      <w:pPr>
        <w:spacing w:line="360" w:lineRule="auto"/>
        <w:jc w:val="center"/>
        <w:outlineLvl w:val="0"/>
        <w:rPr>
          <w:sz w:val="28"/>
          <w:szCs w:val="28"/>
        </w:rPr>
      </w:pPr>
      <w:r w:rsidRPr="00D71740">
        <w:rPr>
          <w:b/>
          <w:sz w:val="28"/>
          <w:szCs w:val="28"/>
        </w:rPr>
        <w:t xml:space="preserve">Р О З П О Р Я Д Ж Е Н </w:t>
      </w:r>
      <w:proofErr w:type="spellStart"/>
      <w:r w:rsidRPr="00D71740">
        <w:rPr>
          <w:b/>
          <w:sz w:val="28"/>
          <w:szCs w:val="28"/>
        </w:rPr>
        <w:t>Н</w:t>
      </w:r>
      <w:proofErr w:type="spellEnd"/>
      <w:r w:rsidRPr="00D71740">
        <w:rPr>
          <w:b/>
          <w:sz w:val="28"/>
          <w:szCs w:val="28"/>
        </w:rPr>
        <w:t xml:space="preserve"> Я</w:t>
      </w:r>
    </w:p>
    <w:p w:rsidR="008B2299" w:rsidRPr="009C157A" w:rsidRDefault="008B2299" w:rsidP="008B2299">
      <w:pPr>
        <w:spacing w:before="120" w:line="240" w:lineRule="atLeast"/>
        <w:ind w:right="-1"/>
        <w:jc w:val="center"/>
        <w:outlineLvl w:val="0"/>
        <w:rPr>
          <w:sz w:val="28"/>
          <w:szCs w:val="28"/>
        </w:rPr>
      </w:pPr>
    </w:p>
    <w:p w:rsidR="008B2299" w:rsidRPr="00417696" w:rsidRDefault="00417696" w:rsidP="008B2299">
      <w:pPr>
        <w:spacing w:before="120" w:line="240" w:lineRule="atLeast"/>
        <w:ind w:right="-1"/>
        <w:outlineLvl w:val="0"/>
        <w:rPr>
          <w:sz w:val="26"/>
          <w:lang w:val="uk-UA"/>
        </w:rPr>
      </w:pPr>
      <w:r w:rsidRPr="00417696">
        <w:rPr>
          <w:sz w:val="28"/>
          <w:szCs w:val="28"/>
          <w:u w:val="single"/>
          <w:lang w:val="uk-UA"/>
        </w:rPr>
        <w:t>21.05.2020</w:t>
      </w:r>
      <w:r w:rsidR="008B2299" w:rsidRPr="00D71740">
        <w:rPr>
          <w:sz w:val="28"/>
          <w:szCs w:val="28"/>
        </w:rPr>
        <w:t xml:space="preserve"> </w:t>
      </w:r>
      <w:r>
        <w:rPr>
          <w:sz w:val="28"/>
          <w:szCs w:val="28"/>
          <w:lang w:val="uk-UA"/>
        </w:rPr>
        <w:t xml:space="preserve">                                                                                       </w:t>
      </w:r>
      <w:r w:rsidR="008B2299" w:rsidRPr="00D71740">
        <w:rPr>
          <w:sz w:val="28"/>
          <w:szCs w:val="28"/>
        </w:rPr>
        <w:t xml:space="preserve">№ </w:t>
      </w:r>
      <w:r w:rsidRPr="00417696">
        <w:rPr>
          <w:sz w:val="28"/>
          <w:szCs w:val="28"/>
          <w:u w:val="single"/>
          <w:lang w:val="uk-UA"/>
        </w:rPr>
        <w:t>209-р</w:t>
      </w:r>
    </w:p>
    <w:p w:rsidR="008B2299" w:rsidRPr="007E66F7" w:rsidRDefault="008B2299" w:rsidP="008B2299">
      <w:pPr>
        <w:spacing w:before="120" w:line="240" w:lineRule="atLeast"/>
        <w:ind w:right="-1"/>
        <w:outlineLvl w:val="0"/>
        <w:rPr>
          <w:sz w:val="26"/>
        </w:rPr>
      </w:pPr>
    </w:p>
    <w:p w:rsidR="00E81C65" w:rsidRPr="00E81C65" w:rsidRDefault="00E81C65" w:rsidP="00E81C65">
      <w:pPr>
        <w:rPr>
          <w:sz w:val="28"/>
          <w:szCs w:val="20"/>
          <w:lang w:val="uk-UA"/>
        </w:rPr>
      </w:pPr>
    </w:p>
    <w:p w:rsidR="00E81C65" w:rsidRPr="00E81C65" w:rsidRDefault="00E81C65" w:rsidP="00E81C65">
      <w:pPr>
        <w:rPr>
          <w:sz w:val="28"/>
          <w:szCs w:val="20"/>
          <w:lang w:val="uk-UA"/>
        </w:rPr>
      </w:pPr>
      <w:r w:rsidRPr="00E81C65">
        <w:rPr>
          <w:sz w:val="28"/>
          <w:szCs w:val="20"/>
          <w:lang w:val="uk-UA"/>
        </w:rPr>
        <w:t>Про скликання тридцять</w:t>
      </w:r>
    </w:p>
    <w:p w:rsidR="00E81C65" w:rsidRPr="00E81C65" w:rsidRDefault="00E81C65" w:rsidP="00E81C65">
      <w:pPr>
        <w:rPr>
          <w:sz w:val="28"/>
          <w:szCs w:val="20"/>
          <w:lang w:val="uk-UA"/>
        </w:rPr>
      </w:pPr>
      <w:r w:rsidRPr="00E81C65">
        <w:rPr>
          <w:sz w:val="28"/>
          <w:szCs w:val="20"/>
          <w:lang w:val="uk-UA"/>
        </w:rPr>
        <w:t xml:space="preserve">сьомої  сесії  обласної  ради </w:t>
      </w:r>
    </w:p>
    <w:p w:rsidR="00E81C65" w:rsidRPr="00E81C65" w:rsidRDefault="00E81C65" w:rsidP="00E81C65">
      <w:pPr>
        <w:rPr>
          <w:sz w:val="28"/>
          <w:szCs w:val="20"/>
          <w:lang w:val="uk-UA"/>
        </w:rPr>
      </w:pPr>
      <w:r w:rsidRPr="00E81C65">
        <w:rPr>
          <w:sz w:val="28"/>
          <w:szCs w:val="20"/>
          <w:lang w:val="uk-UA"/>
        </w:rPr>
        <w:t>сьомого  скликання</w:t>
      </w:r>
    </w:p>
    <w:p w:rsidR="00E81C65" w:rsidRPr="00E81C65" w:rsidRDefault="00E81C65" w:rsidP="00E81C65">
      <w:pPr>
        <w:rPr>
          <w:sz w:val="28"/>
          <w:szCs w:val="20"/>
          <w:lang w:val="uk-UA"/>
        </w:rPr>
      </w:pPr>
    </w:p>
    <w:p w:rsidR="00E81C65" w:rsidRPr="00E81C65" w:rsidRDefault="00E81C65" w:rsidP="00E81C65">
      <w:pPr>
        <w:ind w:firstLine="708"/>
        <w:jc w:val="both"/>
        <w:rPr>
          <w:sz w:val="28"/>
          <w:szCs w:val="20"/>
          <w:lang w:val="uk-UA"/>
        </w:rPr>
      </w:pPr>
      <w:r w:rsidRPr="00E81C65">
        <w:rPr>
          <w:sz w:val="28"/>
          <w:szCs w:val="20"/>
          <w:lang w:val="uk-UA"/>
        </w:rPr>
        <w:t>Відповідно до статей 46, 55 Закону України «Про місцеве самоврядування в Україні»  скликати  тридцять сьому сесію  обласної ради сьомого скликання  12 червня 2020 року  о 10 годині  в  сесійній  залі Будинку рад.</w:t>
      </w:r>
    </w:p>
    <w:p w:rsidR="00E81C65" w:rsidRPr="00E81C65" w:rsidRDefault="00E81C65" w:rsidP="00E81C65">
      <w:pPr>
        <w:jc w:val="both"/>
        <w:rPr>
          <w:sz w:val="16"/>
          <w:szCs w:val="16"/>
          <w:lang w:val="uk-UA"/>
        </w:rPr>
      </w:pPr>
    </w:p>
    <w:p w:rsidR="00E81C65" w:rsidRPr="00E81C65" w:rsidRDefault="00E81C65" w:rsidP="00E81C65">
      <w:pPr>
        <w:jc w:val="both"/>
        <w:rPr>
          <w:sz w:val="28"/>
          <w:szCs w:val="20"/>
          <w:lang w:val="uk-UA"/>
        </w:rPr>
      </w:pPr>
      <w:r w:rsidRPr="00E81C65">
        <w:rPr>
          <w:sz w:val="28"/>
          <w:szCs w:val="20"/>
          <w:lang w:val="uk-UA"/>
        </w:rPr>
        <w:tab/>
        <w:t xml:space="preserve">На розгляд сесії внести питання: </w:t>
      </w:r>
    </w:p>
    <w:p w:rsidR="00E81C65" w:rsidRPr="00E81C65" w:rsidRDefault="007E66F7" w:rsidP="00E81C65">
      <w:pPr>
        <w:ind w:firstLine="708"/>
        <w:jc w:val="both"/>
        <w:rPr>
          <w:color w:val="000000"/>
          <w:sz w:val="28"/>
          <w:szCs w:val="28"/>
          <w:shd w:val="clear" w:color="auto" w:fill="FFFFFF"/>
          <w:lang w:val="uk-UA"/>
        </w:rPr>
      </w:pPr>
      <w:r>
        <w:rPr>
          <w:sz w:val="28"/>
          <w:szCs w:val="20"/>
          <w:lang w:val="uk-UA"/>
        </w:rPr>
        <w:t xml:space="preserve"> 1. </w:t>
      </w:r>
      <w:r w:rsidR="00E81C65" w:rsidRPr="00E81C65">
        <w:rPr>
          <w:sz w:val="28"/>
          <w:szCs w:val="20"/>
          <w:lang w:val="uk-UA"/>
        </w:rPr>
        <w:t>Питання у</w:t>
      </w:r>
      <w:r w:rsidR="00E81C65" w:rsidRPr="00E81C65">
        <w:rPr>
          <w:color w:val="000000"/>
          <w:sz w:val="28"/>
          <w:szCs w:val="28"/>
          <w:shd w:val="clear" w:color="auto" w:fill="FFFFFF"/>
          <w:lang w:val="uk-UA"/>
        </w:rPr>
        <w:t>правління майном обласної комунальної власності.</w:t>
      </w:r>
    </w:p>
    <w:p w:rsidR="00E81C65" w:rsidRPr="007E66F7" w:rsidRDefault="00E81C65" w:rsidP="00E81C65">
      <w:pPr>
        <w:ind w:firstLine="709"/>
        <w:jc w:val="both"/>
        <w:rPr>
          <w:sz w:val="28"/>
          <w:szCs w:val="20"/>
          <w:lang w:val="uk-UA"/>
        </w:rPr>
      </w:pPr>
      <w:r w:rsidRPr="007E66F7">
        <w:rPr>
          <w:sz w:val="28"/>
          <w:szCs w:val="28"/>
          <w:shd w:val="clear" w:color="auto" w:fill="FFFFFF"/>
          <w:lang w:val="uk-UA"/>
        </w:rPr>
        <w:t xml:space="preserve"> 2. </w:t>
      </w:r>
      <w:r w:rsidRPr="007E66F7">
        <w:rPr>
          <w:bCs/>
          <w:sz w:val="28"/>
          <w:szCs w:val="20"/>
          <w:shd w:val="clear" w:color="auto" w:fill="FFFFFF"/>
          <w:lang w:val="uk-UA"/>
        </w:rPr>
        <w:t>Про обласну цільову соціальну програму підтримки сім'ї до 2024 року.</w:t>
      </w:r>
    </w:p>
    <w:p w:rsidR="00E81C65" w:rsidRPr="00E81C65" w:rsidRDefault="00E81C65" w:rsidP="00E81C65">
      <w:pPr>
        <w:rPr>
          <w:sz w:val="28"/>
          <w:szCs w:val="28"/>
          <w:shd w:val="clear" w:color="auto" w:fill="FFFFFF"/>
          <w:lang w:val="uk-UA"/>
        </w:rPr>
      </w:pPr>
      <w:r w:rsidRPr="00E81C65">
        <w:rPr>
          <w:color w:val="000000"/>
          <w:sz w:val="28"/>
          <w:szCs w:val="28"/>
          <w:shd w:val="clear" w:color="auto" w:fill="FFFFFF"/>
          <w:lang w:val="uk-UA"/>
        </w:rPr>
        <w:tab/>
        <w:t xml:space="preserve"> 3. </w:t>
      </w:r>
      <w:r w:rsidRPr="00E81C65">
        <w:rPr>
          <w:bCs/>
          <w:sz w:val="28"/>
          <w:szCs w:val="20"/>
          <w:shd w:val="clear" w:color="auto" w:fill="FFFFFF"/>
          <w:lang w:val="uk-UA"/>
        </w:rPr>
        <w:t>Про внесення змін до рішення обласної ради від 20.12.2019 № 34-47/VII «Про обласний бюджет Черкаської області на 2020 рік».</w:t>
      </w:r>
    </w:p>
    <w:p w:rsidR="00E81C65" w:rsidRPr="00E81C65" w:rsidRDefault="00E81C65" w:rsidP="00E81C65">
      <w:pPr>
        <w:rPr>
          <w:sz w:val="28"/>
          <w:szCs w:val="20"/>
          <w:lang w:val="uk-UA"/>
        </w:rPr>
      </w:pPr>
      <w:r w:rsidRPr="00E81C65">
        <w:rPr>
          <w:sz w:val="28"/>
          <w:szCs w:val="20"/>
          <w:lang w:val="uk-UA"/>
        </w:rPr>
        <w:tab/>
        <w:t>4. Про території та об’єкти природно-заповідного фонду області.</w:t>
      </w:r>
    </w:p>
    <w:p w:rsidR="00E81C65" w:rsidRPr="00E81C65" w:rsidRDefault="00E81C65" w:rsidP="00E81C65">
      <w:pPr>
        <w:ind w:firstLine="708"/>
        <w:rPr>
          <w:sz w:val="28"/>
          <w:szCs w:val="20"/>
          <w:lang w:val="uk-UA"/>
        </w:rPr>
      </w:pPr>
      <w:r w:rsidRPr="00E81C65">
        <w:rPr>
          <w:sz w:val="28"/>
          <w:szCs w:val="20"/>
          <w:lang w:val="uk-UA"/>
        </w:rPr>
        <w:t>5. Різне.</w:t>
      </w:r>
    </w:p>
    <w:p w:rsidR="00E81C65" w:rsidRPr="00E81C65" w:rsidRDefault="00E81C65" w:rsidP="00E81C65">
      <w:pPr>
        <w:ind w:firstLine="708"/>
        <w:rPr>
          <w:sz w:val="28"/>
          <w:szCs w:val="20"/>
          <w:lang w:val="uk-UA"/>
        </w:rPr>
      </w:pPr>
    </w:p>
    <w:p w:rsidR="00E81C65" w:rsidRPr="00E81C65" w:rsidRDefault="00E81C65" w:rsidP="00E81C65">
      <w:pPr>
        <w:jc w:val="both"/>
        <w:rPr>
          <w:sz w:val="28"/>
          <w:szCs w:val="20"/>
          <w:lang w:val="uk-UA"/>
        </w:rPr>
      </w:pPr>
      <w:r w:rsidRPr="00E81C65">
        <w:rPr>
          <w:sz w:val="28"/>
          <w:szCs w:val="20"/>
          <w:lang w:val="uk-UA"/>
        </w:rPr>
        <w:tab/>
        <w:t>На сесію запросити народних депу</w:t>
      </w:r>
      <w:bookmarkStart w:id="0" w:name="_GoBack"/>
      <w:bookmarkEnd w:id="0"/>
      <w:r w:rsidRPr="00E81C65">
        <w:rPr>
          <w:sz w:val="28"/>
          <w:szCs w:val="20"/>
          <w:lang w:val="uk-UA"/>
        </w:rPr>
        <w:t>татів України, голову та заступників голови обласної державної адміністрації,  керівників департаментів, управлінь облдержадміністрації, інших обласних організацій, установ, голів районних рад,  голів районних державних адміністрацій, міських голів міст обласного значення, голів об’єднаних територіальних громад, представників засобів масової інформації.</w:t>
      </w:r>
    </w:p>
    <w:p w:rsidR="00E81C65" w:rsidRPr="00E81C65" w:rsidRDefault="00E81C65" w:rsidP="00E81C65">
      <w:pPr>
        <w:jc w:val="both"/>
        <w:rPr>
          <w:sz w:val="28"/>
          <w:szCs w:val="20"/>
          <w:lang w:val="uk-UA"/>
        </w:rPr>
      </w:pPr>
    </w:p>
    <w:p w:rsidR="00E81C65" w:rsidRPr="00E81C65" w:rsidRDefault="00E81C65" w:rsidP="00E81C65">
      <w:pPr>
        <w:jc w:val="both"/>
        <w:rPr>
          <w:sz w:val="28"/>
          <w:szCs w:val="20"/>
          <w:lang w:val="uk-UA"/>
        </w:rPr>
      </w:pPr>
    </w:p>
    <w:p w:rsidR="00E81C65" w:rsidRPr="00E81C65" w:rsidRDefault="00E81C65" w:rsidP="00E81C65">
      <w:pPr>
        <w:jc w:val="both"/>
        <w:rPr>
          <w:sz w:val="28"/>
          <w:szCs w:val="20"/>
          <w:lang w:val="uk-UA"/>
        </w:rPr>
      </w:pPr>
    </w:p>
    <w:p w:rsidR="00E81C65" w:rsidRPr="00E81C65" w:rsidRDefault="00E81C65" w:rsidP="00E81C65">
      <w:pPr>
        <w:jc w:val="both"/>
        <w:rPr>
          <w:sz w:val="28"/>
          <w:szCs w:val="20"/>
          <w:lang w:val="uk-UA"/>
        </w:rPr>
      </w:pPr>
    </w:p>
    <w:p w:rsidR="008B2299" w:rsidRDefault="00E81C65" w:rsidP="007E66F7">
      <w:pPr>
        <w:rPr>
          <w:lang w:val="uk-UA"/>
        </w:rPr>
      </w:pPr>
      <w:r w:rsidRPr="00E81C65">
        <w:rPr>
          <w:sz w:val="28"/>
          <w:szCs w:val="20"/>
          <w:lang w:val="uk-UA"/>
        </w:rPr>
        <w:t>Голова                                                                                             А.ПІДГОРНИЙ</w:t>
      </w:r>
    </w:p>
    <w:p w:rsidR="008B2299" w:rsidRDefault="008B2299" w:rsidP="008B2299">
      <w:pPr>
        <w:pStyle w:val="HTML"/>
        <w:spacing w:before="120"/>
        <w:ind w:left="5940"/>
        <w:jc w:val="both"/>
        <w:rPr>
          <w:rFonts w:ascii="Times New Roman" w:hAnsi="Times New Roman" w:cs="Times New Roman"/>
          <w:color w:val="3366FF"/>
          <w:sz w:val="28"/>
          <w:szCs w:val="28"/>
        </w:rPr>
      </w:pPr>
    </w:p>
    <w:p w:rsidR="008B2299" w:rsidRDefault="008B2299" w:rsidP="008B2299">
      <w:pPr>
        <w:pStyle w:val="HTML"/>
        <w:spacing w:before="120"/>
        <w:ind w:left="5940"/>
        <w:jc w:val="both"/>
        <w:rPr>
          <w:rFonts w:ascii="Times New Roman" w:hAnsi="Times New Roman" w:cs="Times New Roman"/>
          <w:color w:val="3366FF"/>
          <w:sz w:val="28"/>
          <w:szCs w:val="28"/>
        </w:rPr>
      </w:pPr>
    </w:p>
    <w:p w:rsidR="00007441" w:rsidRDefault="00007441"/>
    <w:sectPr w:rsidR="00007441" w:rsidSect="008B2299">
      <w:type w:val="continuous"/>
      <w:pgSz w:w="11906" w:h="16838" w:code="9"/>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UkrainianPeterburg">
    <w:altName w:val="Times New Roman"/>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8B2299"/>
    <w:rsid w:val="00007272"/>
    <w:rsid w:val="00007441"/>
    <w:rsid w:val="00093A0D"/>
    <w:rsid w:val="00211C25"/>
    <w:rsid w:val="0030133B"/>
    <w:rsid w:val="00397915"/>
    <w:rsid w:val="00411344"/>
    <w:rsid w:val="00417696"/>
    <w:rsid w:val="0075081E"/>
    <w:rsid w:val="007A1FBA"/>
    <w:rsid w:val="007E66F7"/>
    <w:rsid w:val="008B2299"/>
    <w:rsid w:val="0093691C"/>
    <w:rsid w:val="00B56F3D"/>
    <w:rsid w:val="00BB6A5E"/>
    <w:rsid w:val="00CA5172"/>
    <w:rsid w:val="00D401B8"/>
    <w:rsid w:val="00E57978"/>
    <w:rsid w:val="00E81C65"/>
    <w:rsid w:val="00FE40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2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8B2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character" w:customStyle="1" w:styleId="HTML0">
    <w:name w:val="Стандартный HTML Знак"/>
    <w:basedOn w:val="a0"/>
    <w:link w:val="HTML"/>
    <w:uiPriority w:val="99"/>
    <w:rsid w:val="008B2299"/>
    <w:rPr>
      <w:rFonts w:ascii="Courier New" w:eastAsia="Times New Roman" w:hAnsi="Courier New" w:cs="Courier New"/>
      <w:color w:val="000000"/>
      <w:sz w:val="21"/>
      <w:szCs w:val="21"/>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203</Words>
  <Characters>1160</Characters>
  <Application>Microsoft Office Word</Application>
  <DocSecurity>0</DocSecurity>
  <Lines>9</Lines>
  <Paragraphs>2</Paragraphs>
  <ScaleCrop>false</ScaleCrop>
  <Company>Grizli777</Company>
  <LinksUpToDate>false</LinksUpToDate>
  <CharactersWithSpaces>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Tanja</cp:lastModifiedBy>
  <cp:revision>5</cp:revision>
  <dcterms:created xsi:type="dcterms:W3CDTF">2018-10-09T07:10:00Z</dcterms:created>
  <dcterms:modified xsi:type="dcterms:W3CDTF">2020-05-21T09:58:00Z</dcterms:modified>
</cp:coreProperties>
</file>